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1112</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1113</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2003, c. 631, §3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§§8, 9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§1112. Grounds for administrative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§1112. Grounds for administrative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§1112. GROUNDS FOR ADMINISTRATIVE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