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2624</w:t>
        <w:t xml:space="preserve">.  </w:t>
      </w:r>
      <w:r>
        <w:rPr>
          <w:b/>
        </w:rPr>
        <w:t xml:space="preserve">Advisory Board of Licensure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751, §4 (NEW). PL 1979, c. 178, §1 (AMD). PL 1983, c. 819, §A55 (AMD). PL 1985, c. 295, §§35,36 (AMD). PL 1985, c. 748, §26 (AMD). PL 1991, c. 622, §S29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§2624. Advisory Board of Licensure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§2624. Advisory Board of Licensure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§2624. ADVISORY BOARD OF LICENSURE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