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Radioactive Waste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522, §§2,3 (AMD). PL 1987, c. 530, §3 (RPR). PL 1989, c. 890, §§A40,B270 (AMD). PL 1993, c. 664,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§1454. Radioactive Waste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Radioactive Waste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§1454. RADIOACTIVE WASTE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