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§367. CLASSIFICATION OF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