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1941</w:t>
        <w:t xml:space="preserve">.  </w:t>
      </w:r>
      <w:r>
        <w:rPr>
          <w:b/>
        </w:rPr>
        <w:t xml:space="preserve">Duties of clerks as to certificates of fines</w:t>
      </w:r>
    </w:p>
    <w:p>
      <w:pPr>
        <w:jc w:val="both"/>
        <w:spacing w:before="100" w:after="100"/>
        <w:ind w:start="360"/>
        <w:ind w:firstLine="360"/>
      </w:pPr>
      <w:r>
        <w:rPr/>
      </w:r>
      <w:r>
        <w:rPr/>
      </w:r>
      <w:r>
        <w:t xml:space="preserve">Clerks of court shall attest triplicate copies of certificates of all fees, fines and bail forfeitures imposed and accruing to the State at such intervals as the Chief Justice of the Supreme Judicial Court or his designee may direct, and deliver one of these copies to the State Auditor, to the Chief Justice or his designee and retain one in the clerk's office.</w:t>
      </w:r>
      <w:r>
        <w:t xml:space="preserve">  </w:t>
      </w:r>
      <w:r xmlns:wp="http://schemas.openxmlformats.org/drawingml/2010/wordprocessingDrawing" xmlns:w15="http://schemas.microsoft.com/office/word/2012/wordml">
        <w:rPr>
          <w:rFonts w:ascii="Arial" w:hAnsi="Arial" w:cs="Arial"/>
          <w:sz w:val="22"/>
          <w:szCs w:val="22"/>
        </w:rPr>
        <w:t xml:space="preserve">[PL 1977, c. 114,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§15 (AMD). PL 1975, c. 408, §31 (RPR). PL 1975, c. 735, §16 (RPR). PL 1977, c. 114, §29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§1941. Duties of clerks as to certificates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§1941. Duties of clerks as to certificates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§1941. DUTIES OF CLERKS AS TO CERTIFICATES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